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7F" w:rsidRDefault="00E6097F" w:rsidP="00E6097F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</w:pPr>
      <w:r w:rsidRPr="00E6097F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 xml:space="preserve">PROJEKT DZIAŁAŃ EDUKACYJNYCH: </w:t>
      </w:r>
    </w:p>
    <w:p w:rsidR="00877DF6" w:rsidRPr="00E6097F" w:rsidRDefault="00E6097F" w:rsidP="00E6097F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4"/>
        </w:rPr>
      </w:pPr>
      <w:r w:rsidRPr="00E6097F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4"/>
        </w:rPr>
        <w:t>„BEZPIECZNIE W ŚWIECIE TECHNOLOGII”</w:t>
      </w:r>
    </w:p>
    <w:p w:rsidR="00A575ED" w:rsidRPr="00381A6E" w:rsidRDefault="00A575ED" w:rsidP="00E609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 xml:space="preserve">Projekt </w:t>
      </w:r>
      <w:r w:rsidRPr="00E6097F">
        <w:rPr>
          <w:rFonts w:ascii="Times New Roman" w:hAnsi="Times New Roman" w:cs="Times New Roman"/>
          <w:i/>
          <w:iCs/>
          <w:sz w:val="24"/>
          <w:szCs w:val="24"/>
        </w:rPr>
        <w:t xml:space="preserve">„Bezpiecznie w świecie technologii” </w:t>
      </w:r>
      <w:r w:rsidRPr="00E6097F">
        <w:rPr>
          <w:rFonts w:ascii="Times New Roman" w:hAnsi="Times New Roman" w:cs="Times New Roman"/>
          <w:sz w:val="24"/>
          <w:szCs w:val="24"/>
        </w:rPr>
        <w:t xml:space="preserve">jest odpowiedzią na aktualne potrzeby dzieci, jak również odnosi się do założeń podstawy programowej wychowania przedszkolnego oraz opublikowanych przez Ministerstwo Edukacji Narodowej kierunków polityki oświatowej na rok szkolny 2020/2021 szczególnie do punku: </w:t>
      </w:r>
      <w:r w:rsidRPr="00E6097F">
        <w:rPr>
          <w:rFonts w:ascii="Times New Roman" w:hAnsi="Times New Roman" w:cs="Times New Roman"/>
          <w:i/>
          <w:iCs/>
          <w:sz w:val="24"/>
          <w:szCs w:val="24"/>
        </w:rPr>
        <w:t>wykorzystanie w procesach edukacyjnych narzędzi i zasobów cyfrowych oraz metod kształcenia na odległość. Bezpieczne i efektywne korzystanie z technologii cyfrowych.</w:t>
      </w:r>
    </w:p>
    <w:p w:rsidR="00381A6E" w:rsidRPr="00E6097F" w:rsidRDefault="00381A6E" w:rsidP="00381A6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1A6E" w:rsidRDefault="00A575ED" w:rsidP="00381A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Autor: mgr Anna Wiśniewska</w:t>
      </w:r>
      <w:r w:rsidR="00381A6E">
        <w:rPr>
          <w:rFonts w:ascii="Times New Roman" w:hAnsi="Times New Roman" w:cs="Times New Roman"/>
          <w:sz w:val="24"/>
          <w:szCs w:val="24"/>
        </w:rPr>
        <w:t xml:space="preserve"> – nauczyciel wychowawnia przedszzkolnego.</w:t>
      </w:r>
    </w:p>
    <w:p w:rsidR="00381A6E" w:rsidRPr="00381A6E" w:rsidRDefault="00381A6E" w:rsidP="00381A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75ED" w:rsidRPr="00E6097F" w:rsidRDefault="00A575ED" w:rsidP="00E609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Założenia projektu: Projekt przeznaczony jest dla dzieci w wieku przedszkolnym i opracowany jest z myślą o starszych przedszkolakach (5 – 6 lat), nie wyklucza się jednak uczestnictwa młodszych dzieci, wówczas zadaniem Koordynatorów jest dopasowanie treści do wieku i możliwości dzieci. Głównym celem jest rozwijanie u dzieci kompetencji informatycznych, matematycznych i naukowo-technicznych oraz zadaniowe podejście do stawianych problemów, rozwijanie umiejętności społecznych dzieci jak również rozwijanie umiejętności pracy w zespole poprzez różne formy aktywności takie jak: zabawy, ruch, doświadczanie oraz eksperymentowanie.</w:t>
      </w:r>
    </w:p>
    <w:p w:rsidR="00381A6E" w:rsidRDefault="00381A6E" w:rsidP="00381A6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75ED" w:rsidRPr="00E6097F" w:rsidRDefault="00A575ED" w:rsidP="00E609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 xml:space="preserve">Czas realizacji: </w:t>
      </w:r>
      <w:r w:rsidRPr="00E6097F">
        <w:rPr>
          <w:rFonts w:ascii="Times New Roman" w:hAnsi="Times New Roman" w:cs="Times New Roman"/>
          <w:color w:val="000000"/>
          <w:sz w:val="24"/>
          <w:szCs w:val="24"/>
        </w:rPr>
        <w:t xml:space="preserve">Czas na realizację projektu jest od </w:t>
      </w:r>
      <w:r w:rsidRPr="00E6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października </w:t>
      </w:r>
      <w:r w:rsidRPr="00E6097F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E6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czerwca</w:t>
      </w:r>
      <w:r w:rsidRPr="00E609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81A6E" w:rsidRPr="00381A6E" w:rsidRDefault="00381A6E" w:rsidP="00381A6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38BB" w:rsidRPr="00E6097F" w:rsidRDefault="00A575ED" w:rsidP="00E609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color w:val="000000"/>
          <w:sz w:val="24"/>
          <w:szCs w:val="24"/>
        </w:rPr>
        <w:t xml:space="preserve">Opis projektu: </w:t>
      </w:r>
      <w:r w:rsidRPr="00E6097F">
        <w:rPr>
          <w:rFonts w:ascii="Times New Roman" w:hAnsi="Times New Roman" w:cs="Times New Roman"/>
          <w:sz w:val="24"/>
          <w:szCs w:val="24"/>
        </w:rPr>
        <w:t xml:space="preserve">W dzisiejszych czasach spotykamy się ze sprzecznymi poglądami, które z jednej strony uznają technologię za poważne zagrożenie dla rozwoju dzieci. Z drugiej istnieje społeczny nacisk, aby upowszechniać korzystanie z </w:t>
      </w:r>
      <w:r w:rsidR="00BD38BB" w:rsidRPr="00E6097F">
        <w:rPr>
          <w:rFonts w:ascii="Times New Roman" w:hAnsi="Times New Roman" w:cs="Times New Roman"/>
          <w:sz w:val="24"/>
          <w:szCs w:val="24"/>
        </w:rPr>
        <w:t>cyfryzacji</w:t>
      </w:r>
      <w:r w:rsidRPr="00E6097F">
        <w:rPr>
          <w:rFonts w:ascii="Times New Roman" w:hAnsi="Times New Roman" w:cs="Times New Roman"/>
          <w:sz w:val="24"/>
          <w:szCs w:val="24"/>
        </w:rPr>
        <w:t xml:space="preserve">. Przy czym warto zaznaczyć, że to nie narzędzia szkodzą, ale ich niewłaściwe używanie. Dlatego tak ważne jest przekazanie dzieciom zasad właściwego korzystania z nowinek technologicznych, tak by nie zakłócić ich relacji z drugim człowiekiem. Wykorzystanie nowych technologii w pracy z dziećmi przedszkolnymi ma na celu przygotowanie małych użytkowników do umiejętnego stosowania </w:t>
      </w:r>
      <w:r w:rsidR="00BD38BB" w:rsidRPr="00E6097F">
        <w:rPr>
          <w:rFonts w:ascii="Times New Roman" w:hAnsi="Times New Roman" w:cs="Times New Roman"/>
          <w:sz w:val="24"/>
          <w:szCs w:val="24"/>
        </w:rPr>
        <w:t>technologii cyfryzacyjnej</w:t>
      </w:r>
      <w:r w:rsidRPr="00E6097F">
        <w:rPr>
          <w:rFonts w:ascii="Times New Roman" w:hAnsi="Times New Roman" w:cs="Times New Roman"/>
          <w:sz w:val="24"/>
          <w:szCs w:val="24"/>
        </w:rPr>
        <w:t xml:space="preserve"> oraz wspierania ich ogólnego rozwoju. Zadania, zostały opracowane z myślą o starszych przedszkolach (mogą być dowolnie modyfikowane) i przyjęły formę nauki poprzez zabawę, dzięki której możliwe będzie osiągnięcie zaplanowanych celów. Organizowane zajęcia mają na celu stworzenie sytuacji sprzyjających wspomaganiu rozwoju dzieci we wszystkich aktywnościach takich jak: językowa, poznawcza, artystyczna, ruchowa. Głównym zamiarem realizacji projektu jest podniesienie poziomu kompetencji informatycznych, matematycznych i naukowo-technicznych. Przedszkolaki będą miały okazję zobaczyć, jak w ciekawy sposób można </w:t>
      </w:r>
      <w:r w:rsidRPr="00E6097F">
        <w:rPr>
          <w:rFonts w:ascii="Times New Roman" w:hAnsi="Times New Roman" w:cs="Times New Roman"/>
          <w:sz w:val="24"/>
          <w:szCs w:val="24"/>
        </w:rPr>
        <w:lastRenderedPageBreak/>
        <w:t>wykorzystać urządzenia technologiczne, a przy tym uczyć się, zdobywać nowe umiejętności.</w:t>
      </w:r>
    </w:p>
    <w:p w:rsidR="00BD38BB" w:rsidRPr="00E6097F" w:rsidRDefault="00A575ED" w:rsidP="00E6097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 xml:space="preserve">Cele: </w:t>
      </w:r>
    </w:p>
    <w:p w:rsidR="00BD38BB" w:rsidRPr="00E6097F" w:rsidRDefault="00A575ED" w:rsidP="00E6097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 xml:space="preserve">• kształtowanie umiejętności pracy w zespołach, </w:t>
      </w:r>
    </w:p>
    <w:p w:rsidR="00BD38BB" w:rsidRPr="00E6097F" w:rsidRDefault="00A575ED" w:rsidP="00E6097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 xml:space="preserve">• rozwijanie umiejętności społecznych dzieci, </w:t>
      </w:r>
    </w:p>
    <w:p w:rsidR="00BD38BB" w:rsidRPr="00E6097F" w:rsidRDefault="00A575ED" w:rsidP="00E6097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 xml:space="preserve">• rozwijanie kreatywności i inwencji twórczej dzieci, </w:t>
      </w:r>
    </w:p>
    <w:p w:rsidR="00BD38BB" w:rsidRPr="00E6097F" w:rsidRDefault="00A575ED" w:rsidP="00E6097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 xml:space="preserve">• stwarzanie warunków sprzyjających wspólnej i zgodnej zabawie, </w:t>
      </w:r>
    </w:p>
    <w:p w:rsidR="00BD38BB" w:rsidRPr="00E6097F" w:rsidRDefault="00A575ED" w:rsidP="00E6097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 xml:space="preserve">• odpowiedzialne wprowadzanie dzieci w cyfrowy świat oraz twórcze korzystanie z nowoczesnych technologii (prezentacje multimedialne z wykorzystaniem rzutnika itd.), </w:t>
      </w:r>
    </w:p>
    <w:p w:rsidR="00BD38BB" w:rsidRPr="00E6097F" w:rsidRDefault="00A575ED" w:rsidP="00E6097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 xml:space="preserve">• zapoznanie dzieci z zagrożeniami, jakie niesie ze sobą nadużywanie urządzeń ekranowych i internetu (zbyt długie lub/i zbyt częste korzystanie, ale także rezygnowanie z innych aktywności na rzecz korzystania z urządzeń ekranowych i internetu) </w:t>
      </w:r>
    </w:p>
    <w:p w:rsidR="00BD38BB" w:rsidRPr="00E6097F" w:rsidRDefault="00A575ED" w:rsidP="00E6097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 xml:space="preserve">• rozwijanie świadomości dobrych i złych aspektów technologii, </w:t>
      </w:r>
    </w:p>
    <w:p w:rsidR="00A575ED" w:rsidRPr="00E6097F" w:rsidRDefault="00A575ED" w:rsidP="00E6097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zapoznanie dzieci z pojęciem internetu oraz omówienie do czego można wykorzystywać urządzenia ekranowe,</w:t>
      </w:r>
    </w:p>
    <w:p w:rsidR="00381A6E" w:rsidRDefault="00381A6E" w:rsidP="00381A6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38BB" w:rsidRPr="00E6097F" w:rsidRDefault="00BD38BB" w:rsidP="00E609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Metody i formy:</w:t>
      </w:r>
    </w:p>
    <w:p w:rsidR="00BD38BB" w:rsidRPr="00E6097F" w:rsidRDefault="00BD38BB" w:rsidP="00E6097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 xml:space="preserve">Metody: podające, poszukujące, praktycznego działania, </w:t>
      </w:r>
    </w:p>
    <w:p w:rsidR="00BD38BB" w:rsidRPr="00E6097F" w:rsidRDefault="00BD38BB" w:rsidP="00E6097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Formy: grupowe, zespołowe, indywidualne</w:t>
      </w:r>
    </w:p>
    <w:p w:rsidR="00381A6E" w:rsidRDefault="00381A6E" w:rsidP="00381A6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6097F" w:rsidRPr="00E6097F" w:rsidRDefault="00E6097F" w:rsidP="00E609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 xml:space="preserve">Współpraca z rodzicami: Realizacja projektu zakłada współpracę z rodzicami oraz zaangażowanie ich w wykonywanie zadań wspólnie z dziećmi w domu, jak również zachęcenie rodziców do udziału w innowacji pedagogicznej realizowanej na terenie przedszkola, którą realizuje Powiatowa Poradnia Psychologiczno-Pedagogiczna w Złotowie. </w:t>
      </w:r>
    </w:p>
    <w:p w:rsidR="00381A6E" w:rsidRDefault="00381A6E" w:rsidP="00381A6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38BB" w:rsidRPr="00E6097F" w:rsidRDefault="00BD38BB" w:rsidP="00E609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Działania edukacyjne: Poniżej zostały podane działania edukacyjne, które zawarte są w poszczególnych MODUŁACH.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4551"/>
        <w:gridCol w:w="1591"/>
      </w:tblGrid>
      <w:tr w:rsidR="00BD38BB" w:rsidRPr="00E6097F" w:rsidTr="001E5397">
        <w:tc>
          <w:tcPr>
            <w:tcW w:w="3070" w:type="dxa"/>
          </w:tcPr>
          <w:p w:rsidR="00BD38BB" w:rsidRPr="00E6097F" w:rsidRDefault="00E6097F" w:rsidP="00E6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>MODUŁY</w:t>
            </w:r>
          </w:p>
        </w:tc>
        <w:tc>
          <w:tcPr>
            <w:tcW w:w="4551" w:type="dxa"/>
          </w:tcPr>
          <w:p w:rsidR="00BD38BB" w:rsidRPr="00E6097F" w:rsidRDefault="00E6097F" w:rsidP="00E6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>PROPONOWANE DZIAŁANIA EDUKACYJNE</w:t>
            </w:r>
          </w:p>
        </w:tc>
        <w:tc>
          <w:tcPr>
            <w:tcW w:w="1591" w:type="dxa"/>
          </w:tcPr>
          <w:p w:rsidR="00BD38BB" w:rsidRPr="00E6097F" w:rsidRDefault="00E6097F" w:rsidP="00E6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>WAGI</w:t>
            </w:r>
          </w:p>
        </w:tc>
      </w:tr>
      <w:tr w:rsidR="00BD38BB" w:rsidRPr="00E6097F" w:rsidTr="001E5397">
        <w:tc>
          <w:tcPr>
            <w:tcW w:w="3070" w:type="dxa"/>
          </w:tcPr>
          <w:p w:rsidR="00BD38BB" w:rsidRPr="00E6097F" w:rsidRDefault="00BD38BB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>Moduł I: Zapoznanie z projektem</w:t>
            </w:r>
          </w:p>
        </w:tc>
        <w:tc>
          <w:tcPr>
            <w:tcW w:w="4551" w:type="dxa"/>
          </w:tcPr>
          <w:p w:rsidR="001E5397" w:rsidRPr="00E6097F" w:rsidRDefault="001E5397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>Wyzwanie I:</w:t>
            </w:r>
          </w:p>
          <w:p w:rsidR="001E5397" w:rsidRPr="00E6097F" w:rsidRDefault="001E5397" w:rsidP="001E53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>omówienie zasad uczestnictwa w projekcie</w:t>
            </w:r>
          </w:p>
          <w:p w:rsidR="001E5397" w:rsidRPr="00E6097F" w:rsidRDefault="00BD38BB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</w:p>
          <w:p w:rsidR="001E5397" w:rsidRPr="00E6097F" w:rsidRDefault="00BD38BB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przestrzeganie wspólnie ustalonych umów i zasad, </w:t>
            </w:r>
          </w:p>
          <w:p w:rsidR="001E5397" w:rsidRPr="00E6097F" w:rsidRDefault="00BD38BB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rozwijanie relacji pomiędzy dziećmi, opartych na wzajemnym szacunku i akceptacji, </w:t>
            </w:r>
          </w:p>
          <w:p w:rsidR="001E5397" w:rsidRPr="00E6097F" w:rsidRDefault="00BD38BB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kształtowanie umiejętności pracy w zespołach, • rozwijanie umiejętności społecznych dzieci, </w:t>
            </w:r>
          </w:p>
          <w:p w:rsidR="00BD38BB" w:rsidRPr="00E6097F" w:rsidRDefault="00BD38BB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stwarzanie warunków sprzyjających 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wspólnej i zgodnej zabawie,</w:t>
            </w:r>
          </w:p>
        </w:tc>
        <w:tc>
          <w:tcPr>
            <w:tcW w:w="1591" w:type="dxa"/>
          </w:tcPr>
          <w:p w:rsidR="00BD38BB" w:rsidRPr="00E6097F" w:rsidRDefault="00BD38BB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BB" w:rsidRPr="00E6097F" w:rsidTr="001E5397">
        <w:tc>
          <w:tcPr>
            <w:tcW w:w="3070" w:type="dxa"/>
          </w:tcPr>
          <w:p w:rsidR="00BD38BB" w:rsidRPr="00E6097F" w:rsidRDefault="001E5397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Moduł II: KOMPUTER CZY LAPTOP?</w:t>
            </w:r>
          </w:p>
        </w:tc>
        <w:tc>
          <w:tcPr>
            <w:tcW w:w="4551" w:type="dxa"/>
          </w:tcPr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WYZWANIE I: NOWY KOMPUTER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zapoznanie dzieci z elementami komputera, CELE: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rozbudzanie zainteresowań nowoczesną techniką – zapoznanie dzieci z komputerem,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poznanie elementów składowych sprzętu komputerowego,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zrozumienie konieczności zastosowania komputera w różnych dziedzinach życia,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poznanie zasad bezpiecznego użytkowania komputera,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doskonalenie umiejętności wypowiadania się na podany temat,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przyswojenie podstawowych pojęć: komputer, klawiatura, monitor, myszka, głośniki, drukarka, WYZWANIE II: KOMPUTER CZY LAPTOP?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porównywanie na podstawie obserwacji obydwu urządzeń, zwrócenie uwagi na funkcje i sposoby użytkowania,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zapoznanie z możliwościami wykorzystania komputera / laptopa, </w:t>
            </w:r>
          </w:p>
          <w:p w:rsidR="00BD38BB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>• rozbudzanie zainteresowań nowoczesną techniką,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rozwijanie spostrzegania wzrokowego, wskazywanie istotnych różnic między laptopem, a komputerem,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WYZWANIE III: KOMPUTEROWE NOŚNIKI DANYCH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zapoznanie z różnymi rodzajami nośników danych,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zapoznanie z możliwościami wykorzystania nośników danych,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rozbudzanie zainteresowań nowoczesną techniką,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wzbogacanie słownika dziecka: dyskietka, płyta CD/DVD, pendrive, dysk twardy itd.,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przeliczanie poszczególnych elementów, WYZWANIE IV: EKO – KOMPUTER! EKO – LAPTOP!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zabawy plastyczno – techniczne, tworzenie urządzeń z surowców wtórnych,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rozwijanie kreatywności i inwencji twórczej,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doskonalenie umiejętności posługiwania się nożyczkami,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wdrażanie do estetycznego wykonywania prac,</w:t>
            </w:r>
          </w:p>
        </w:tc>
        <w:tc>
          <w:tcPr>
            <w:tcW w:w="1591" w:type="dxa"/>
          </w:tcPr>
          <w:p w:rsidR="00BD38BB" w:rsidRPr="00E6097F" w:rsidRDefault="00BD38BB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BB" w:rsidRPr="00E6097F" w:rsidTr="001E5397">
        <w:tc>
          <w:tcPr>
            <w:tcW w:w="3070" w:type="dxa"/>
          </w:tcPr>
          <w:p w:rsidR="00BD38BB" w:rsidRPr="00E6097F" w:rsidRDefault="001E5397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Moduł III: TELEFON</w:t>
            </w:r>
          </w:p>
        </w:tc>
        <w:tc>
          <w:tcPr>
            <w:tcW w:w="4551" w:type="dxa"/>
          </w:tcPr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WYZWANIE I: TELEFON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97F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zapoznanie z urządzeniem, wyjaśnienie do czego służy itd., prezentacja równych telefonów,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rozbudzanie zainteresowań nowoczesną techniką – zapoznanie dzieci z telefonem (różne rodzaje),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zapoznanie dzieci z różnymi sposobami telefonowania (rozmowa / wideo – rozmowa / wideo – konferencja),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poznanie zasad bezpiecznego użytkowania telefonu,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doskonalenie umiejętności wypowiadania się na podany temat,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WYZWANIE II: DO KOGO DZWONIMY?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097F">
              <w:rPr>
                <w:rFonts w:ascii="Times New Roman" w:hAnsi="Times New Roman" w:cs="Times New Roman"/>
                <w:sz w:val="24"/>
                <w:szCs w:val="24"/>
              </w:rPr>
              <w:t>przypomnienie</w:t>
            </w:r>
            <w:proofErr w:type="gramEnd"/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numerów alarmowych, zwrócenie uwagi na właściwe korzystanie z telefonu itd.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kształtowanie umiejętności rozmawiania przez telefon,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przypomnienie numerów alarmowych, WYZWANIE III: NASZ TELEFON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zabawa plastyczna, wspólne przygotowywanie telefonów z puszek (kubeczków) i sznurka,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rozwijanie kreatywności i inwencji twórczej,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doskonalenie umiejętności posługiwania się nożyczkami, </w:t>
            </w:r>
          </w:p>
          <w:p w:rsidR="00BD38BB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>• wdrażanie do estetycznego wykonania prac,</w:t>
            </w:r>
          </w:p>
        </w:tc>
        <w:tc>
          <w:tcPr>
            <w:tcW w:w="1591" w:type="dxa"/>
          </w:tcPr>
          <w:p w:rsidR="00BD38BB" w:rsidRPr="00E6097F" w:rsidRDefault="00BD38BB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BB" w:rsidRPr="00E6097F" w:rsidTr="001E5397">
        <w:tc>
          <w:tcPr>
            <w:tcW w:w="3070" w:type="dxa"/>
          </w:tcPr>
          <w:p w:rsidR="00BD38BB" w:rsidRPr="00E6097F" w:rsidRDefault="001E5397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>Modół IV: TABLET</w:t>
            </w:r>
          </w:p>
        </w:tc>
        <w:tc>
          <w:tcPr>
            <w:tcW w:w="4551" w:type="dxa"/>
          </w:tcPr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WYZWANIE I: CO TO JEST TABLET?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zapoznanie z urządzeniem, prezentacja tabletów oraz urządzeń, które można do niego podpinać,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rozbudzanie zainteresowań nowoczesną techniką – zapoznanie dzieci z tabletem (różne rodzaje np. mniejsze i większe),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poznanie zasad bezpiecznego użytkowania tabletu, </w:t>
            </w:r>
          </w:p>
          <w:p w:rsidR="001E5397" w:rsidRPr="00E6097F" w:rsidRDefault="001E5397" w:rsidP="001E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porównywanie wielkości, stosowanie określeń: mniejszy, większy, </w:t>
            </w:r>
          </w:p>
          <w:p w:rsidR="00001D70" w:rsidRPr="00E6097F" w:rsidRDefault="001E5397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>WYZWANIE I</w:t>
            </w:r>
            <w:r w:rsidR="00001D70"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I: 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KOLOROWANKA </w:t>
            </w:r>
          </w:p>
          <w:p w:rsidR="00001D70" w:rsidRPr="00E6097F" w:rsidRDefault="001E5397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MS Mincho" w:eastAsia="MS Mincho" w:hAnsi="MS Mincho" w:cs="MS Mincho" w:hint="eastAsia"/>
                <w:sz w:val="24"/>
                <w:szCs w:val="24"/>
              </w:rPr>
              <w:lastRenderedPageBreak/>
              <w:t>➢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wykorzystanie kolorowanek oraz aplikacji do ożywiania kolorowanek (np. aplikacja WoobyFarm), </w:t>
            </w:r>
          </w:p>
          <w:p w:rsidR="00001D70" w:rsidRPr="00E6097F" w:rsidRDefault="001E5397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001D70" w:rsidRPr="00E6097F" w:rsidRDefault="001E5397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doskonalenie sprawności manualnych, </w:t>
            </w:r>
          </w:p>
          <w:p w:rsidR="00001D70" w:rsidRPr="00E6097F" w:rsidRDefault="001E5397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poznanie zasad użytkowania różnych aplikacji, • stwarzanie warunków sprzyjających wspólnej i zgodnej zabawie z wykorzystaniem urządzeń technologicznych, </w:t>
            </w:r>
          </w:p>
          <w:p w:rsidR="00001D70" w:rsidRPr="00E6097F" w:rsidRDefault="001E5397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WYZWANIE III: GRY EDUKACYJNE </w:t>
            </w:r>
          </w:p>
          <w:p w:rsidR="00001D70" w:rsidRPr="00E6097F" w:rsidRDefault="001E5397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wykorzystanie tabletu podczas wspólnych gier, propozycja różnych gier edukacyjnych do zabaw w domu, </w:t>
            </w:r>
          </w:p>
          <w:p w:rsidR="00001D70" w:rsidRPr="00E6097F" w:rsidRDefault="001E5397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</w:p>
          <w:p w:rsidR="00001D70" w:rsidRPr="00E6097F" w:rsidRDefault="001E5397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zwrócenie uwagi na odpowiedni czas użytkowania tabletu, </w:t>
            </w:r>
          </w:p>
          <w:p w:rsidR="00001D70" w:rsidRPr="00E6097F" w:rsidRDefault="001E5397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omówienie zasad korzystania z tabletu, </w:t>
            </w:r>
          </w:p>
          <w:p w:rsidR="00001D70" w:rsidRPr="00E6097F" w:rsidRDefault="001E5397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zwrócenie uwagi na gry nieodpowiednie dla dzieci, </w:t>
            </w:r>
          </w:p>
          <w:p w:rsidR="00BD38BB" w:rsidRPr="00E6097F" w:rsidRDefault="001E5397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>• stwarzanie warunków sprzyjających wspólnej i zgodnej zabawie z wykorzystaniem urządzeń technologicznych,</w:t>
            </w:r>
          </w:p>
        </w:tc>
        <w:tc>
          <w:tcPr>
            <w:tcW w:w="1591" w:type="dxa"/>
          </w:tcPr>
          <w:p w:rsidR="00BD38BB" w:rsidRPr="00E6097F" w:rsidRDefault="00BD38BB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BB" w:rsidRPr="00E6097F" w:rsidTr="001E5397">
        <w:tc>
          <w:tcPr>
            <w:tcW w:w="3070" w:type="dxa"/>
          </w:tcPr>
          <w:p w:rsidR="00BD38BB" w:rsidRPr="00E6097F" w:rsidRDefault="00001D70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Modół V: KĄCIK TECHNOLOGII</w:t>
            </w:r>
          </w:p>
        </w:tc>
        <w:tc>
          <w:tcPr>
            <w:tcW w:w="4551" w:type="dxa"/>
          </w:tcPr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WYZWANIE I: PRZEDSZKOLNY KĄCIK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zorganizowanie w sali KĄCIKA TECHNOLOGII we współpracy z rodzicami,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wzmocnienie więzów rodzinnych oraz zacieśnianie współpracy z rodzicami i środowiskiem lokalnym, </w:t>
            </w:r>
          </w:p>
          <w:p w:rsidR="00BD38BB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>• rozwijanie zainteresowań i pasji związanych z urządzeniami technologicznymi,</w:t>
            </w:r>
          </w:p>
        </w:tc>
        <w:tc>
          <w:tcPr>
            <w:tcW w:w="1591" w:type="dxa"/>
          </w:tcPr>
          <w:p w:rsidR="00BD38BB" w:rsidRPr="00E6097F" w:rsidRDefault="00BD38BB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BB" w:rsidRPr="00E6097F" w:rsidTr="001E5397">
        <w:tc>
          <w:tcPr>
            <w:tcW w:w="3070" w:type="dxa"/>
          </w:tcPr>
          <w:p w:rsidR="00BD38BB" w:rsidRPr="00E6097F" w:rsidRDefault="00001D70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>Modół VI: INTERNET</w:t>
            </w:r>
          </w:p>
        </w:tc>
        <w:tc>
          <w:tcPr>
            <w:tcW w:w="4551" w:type="dxa"/>
          </w:tcPr>
          <w:p w:rsidR="00001D70" w:rsidRPr="00E6097F" w:rsidRDefault="00001D70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WYZWANIE I: INTERNETOWE ROBACZKI I INNE CUDACZKI </w:t>
            </w:r>
          </w:p>
          <w:p w:rsidR="00001D70" w:rsidRPr="00E6097F" w:rsidRDefault="00001D70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zapoznanie z INTERNETEM oraz zagrożeniami,</w:t>
            </w:r>
          </w:p>
          <w:p w:rsidR="00001D70" w:rsidRPr="00E6097F" w:rsidRDefault="00001D70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CELE: </w:t>
            </w:r>
          </w:p>
          <w:p w:rsidR="00001D70" w:rsidRPr="00E6097F" w:rsidRDefault="00001D70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podniesienie poziomu wiedzy dzieci na temat internetu, </w:t>
            </w:r>
          </w:p>
          <w:p w:rsidR="00001D70" w:rsidRPr="00E6097F" w:rsidRDefault="00001D70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zapoznanie dzieci z zagrożeniami związanymi z używaniem urządzeń ekranowych oraz internetu. </w:t>
            </w:r>
          </w:p>
          <w:p w:rsidR="00BD38BB" w:rsidRPr="00E6097F" w:rsidRDefault="00001D70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>• uwrażliwienie dzieci na konieczność zgłaszania wszelkich niepokojących sytuacji dorosłym, zaufanym osobom,</w:t>
            </w:r>
          </w:p>
        </w:tc>
        <w:tc>
          <w:tcPr>
            <w:tcW w:w="1591" w:type="dxa"/>
          </w:tcPr>
          <w:p w:rsidR="00BD38BB" w:rsidRPr="00E6097F" w:rsidRDefault="00BD38BB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BB" w:rsidRPr="00E6097F" w:rsidTr="001E5397">
        <w:tc>
          <w:tcPr>
            <w:tcW w:w="3070" w:type="dxa"/>
          </w:tcPr>
          <w:p w:rsidR="00BD38BB" w:rsidRPr="00E6097F" w:rsidRDefault="00001D70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>Modół VII: KREATYWNI UŻYTKOWNICY TECHNOLOGII</w:t>
            </w:r>
          </w:p>
        </w:tc>
        <w:tc>
          <w:tcPr>
            <w:tcW w:w="4551" w:type="dxa"/>
          </w:tcPr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WYZWANIE I: W ŚWIECIE EMOTIKONÓW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zabawy z wykorzystaniem EMOTEK, 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układanie historyjek,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rozwijanie myślenia przyczynowo – skutkowego,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rozwijanie mowy oraz wypowiadania się zdaniami prostymi i złożonymi,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doskonalenie umiejętności wypowiadania się na podany temat i próby układania zakończeń, WYZWANIE II: BAZGROŁKOWE LAP-BOOKI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warsztaty z udziałem rodziców, podczas których wspólnie przygotowane są LAP-BOOKI CELE: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>• wzmacnianie więzów rodzinnych,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rozwijanie kreatywności i inwencji twórczej,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doskonalenie sprawności manualnych, </w:t>
            </w:r>
          </w:p>
          <w:p w:rsidR="00BD38BB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>• wdrażanie do estetycznego wykonania pracy, WYZWANIE III: BAZGROŁKI – ZABAWA PLASTYCZNA W PROGRAMIE PAINT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propozycja zadania domowego, podczas którego dzieci wraz z rodzicami za pomocą programu graficznego PAINT narysują bazgrołki (prezentacja wydrukowanych prac w przedszkolu)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CELE: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zapoznanie z pracą w programie graficznym PAINT,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rozwijanie kreatywności dzieci,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wzmacnianie więzów rodzinnych,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>• tworzenie galerii wydrukowanych prac na terenie przedszkola,</w:t>
            </w:r>
          </w:p>
        </w:tc>
        <w:tc>
          <w:tcPr>
            <w:tcW w:w="1591" w:type="dxa"/>
          </w:tcPr>
          <w:p w:rsidR="00BD38BB" w:rsidRPr="00E6097F" w:rsidRDefault="00BD38BB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70" w:rsidRPr="00E6097F" w:rsidTr="001E5397">
        <w:tc>
          <w:tcPr>
            <w:tcW w:w="3070" w:type="dxa"/>
          </w:tcPr>
          <w:p w:rsidR="00001D70" w:rsidRPr="00E6097F" w:rsidRDefault="00001D70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ZAKOŃCZENIE PROJEKTU</w:t>
            </w:r>
          </w:p>
        </w:tc>
        <w:tc>
          <w:tcPr>
            <w:tcW w:w="4551" w:type="dxa"/>
          </w:tcPr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SPOTKANIE: BAZGROŁKOWE POŻEGNANIE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wspólne oglądanie tablic osiągnięć – posumowanie wyników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wspólne zabawy przy muzyce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podsumowanie konkursów plastycznych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MS Mincho" w:eastAsia="MS Mincho" w:hAnsi="MS Mincho" w:cs="MS Mincho" w:hint="eastAsia"/>
                <w:sz w:val="24"/>
                <w:szCs w:val="24"/>
              </w:rPr>
              <w:t>➢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 rozdanie pamiątkowych dyplomów i medali CELE: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przestrzeganie wspólnie ustalonych umów i zasad,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rozwijanie relacji pomiędzy dziećmi, opartych na wzajemnym szacunku i akceptacji,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rozwijanie umiejętności społecznych dzieci, </w:t>
            </w:r>
          </w:p>
          <w:p w:rsidR="00001D70" w:rsidRPr="00E6097F" w:rsidRDefault="00001D70" w:rsidP="000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7F">
              <w:rPr>
                <w:rFonts w:ascii="Times New Roman" w:hAnsi="Times New Roman" w:cs="Times New Roman"/>
                <w:sz w:val="24"/>
                <w:szCs w:val="24"/>
              </w:rPr>
              <w:t xml:space="preserve">• stwarzanie warunków sprzyjających </w:t>
            </w:r>
            <w:r w:rsidRPr="00E6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wspólnej i zgodnej zabawie,</w:t>
            </w:r>
          </w:p>
        </w:tc>
        <w:tc>
          <w:tcPr>
            <w:tcW w:w="1591" w:type="dxa"/>
          </w:tcPr>
          <w:p w:rsidR="00001D70" w:rsidRPr="00E6097F" w:rsidRDefault="00001D70" w:rsidP="00BD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8BB" w:rsidRPr="00E6097F" w:rsidRDefault="00BD38BB" w:rsidP="00BD38BB">
      <w:pPr>
        <w:rPr>
          <w:rFonts w:ascii="Times New Roman" w:hAnsi="Times New Roman" w:cs="Times New Roman"/>
          <w:sz w:val="24"/>
          <w:szCs w:val="24"/>
        </w:rPr>
      </w:pPr>
    </w:p>
    <w:p w:rsidR="00001D70" w:rsidRPr="00E6097F" w:rsidRDefault="00001D70" w:rsidP="00E609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Ewaluacja</w:t>
      </w:r>
    </w:p>
    <w:p w:rsidR="00E6097F" w:rsidRPr="00E6097F" w:rsidRDefault="00001D70" w:rsidP="00E6097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 xml:space="preserve">Podczas realizacji projektu zakładamy, iż ewaluacja będzie systematyczna. Podstawą do sprawdzenia założonych celów będzie: </w:t>
      </w:r>
    </w:p>
    <w:p w:rsidR="00E6097F" w:rsidRPr="00E6097F" w:rsidRDefault="00001D70" w:rsidP="00E6097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 xml:space="preserve">• Obserwacja wykonywanych zadań, analiza wytworów i prac dzieci (indywidualnych książek, karnecików, zadań itd.). </w:t>
      </w:r>
    </w:p>
    <w:p w:rsidR="00001D70" w:rsidRPr="00E6097F" w:rsidRDefault="00001D70" w:rsidP="00E6097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97F">
        <w:rPr>
          <w:rFonts w:ascii="Times New Roman" w:hAnsi="Times New Roman" w:cs="Times New Roman"/>
          <w:sz w:val="24"/>
          <w:szCs w:val="24"/>
        </w:rPr>
        <w:t>• Ocenie podlegać będzie zaangażowanie dzieci we wszystkie działania, zainteresowanie, dzieleni</w:t>
      </w:r>
      <w:bookmarkStart w:id="0" w:name="_GoBack"/>
      <w:bookmarkEnd w:id="0"/>
      <w:r w:rsidRPr="00E6097F">
        <w:rPr>
          <w:rFonts w:ascii="Times New Roman" w:hAnsi="Times New Roman" w:cs="Times New Roman"/>
          <w:sz w:val="24"/>
          <w:szCs w:val="24"/>
        </w:rPr>
        <w:t>e się wrażeniami, aktywny udział w spotkaniach</w:t>
      </w:r>
    </w:p>
    <w:sectPr w:rsidR="00001D70" w:rsidRPr="00E6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uice ITC">
    <w:altName w:val="Juice"/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432"/>
    <w:multiLevelType w:val="hybridMultilevel"/>
    <w:tmpl w:val="6FD498AC"/>
    <w:lvl w:ilvl="0" w:tplc="7F9CFCA8">
      <w:start w:val="1"/>
      <w:numFmt w:val="upp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63E8"/>
    <w:multiLevelType w:val="hybridMultilevel"/>
    <w:tmpl w:val="07D83E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98D58"/>
    <w:multiLevelType w:val="hybridMultilevel"/>
    <w:tmpl w:val="B33097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ED"/>
    <w:rsid w:val="00001D70"/>
    <w:rsid w:val="001E5397"/>
    <w:rsid w:val="002F3D85"/>
    <w:rsid w:val="00381A6E"/>
    <w:rsid w:val="00877DF6"/>
    <w:rsid w:val="00A575ED"/>
    <w:rsid w:val="00BD38BB"/>
    <w:rsid w:val="00E6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5ED"/>
    <w:pPr>
      <w:ind w:left="720"/>
      <w:contextualSpacing/>
    </w:pPr>
  </w:style>
  <w:style w:type="paragraph" w:customStyle="1" w:styleId="Default">
    <w:name w:val="Default"/>
    <w:rsid w:val="00A575ED"/>
    <w:pPr>
      <w:autoSpaceDE w:val="0"/>
      <w:autoSpaceDN w:val="0"/>
      <w:adjustRightInd w:val="0"/>
      <w:spacing w:after="0" w:line="240" w:lineRule="auto"/>
    </w:pPr>
    <w:rPr>
      <w:rFonts w:ascii="Juice ITC" w:hAnsi="Juice ITC" w:cs="Juice IT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D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5ED"/>
    <w:pPr>
      <w:ind w:left="720"/>
      <w:contextualSpacing/>
    </w:pPr>
  </w:style>
  <w:style w:type="paragraph" w:customStyle="1" w:styleId="Default">
    <w:name w:val="Default"/>
    <w:rsid w:val="00A575ED"/>
    <w:pPr>
      <w:autoSpaceDE w:val="0"/>
      <w:autoSpaceDN w:val="0"/>
      <w:adjustRightInd w:val="0"/>
      <w:spacing w:after="0" w:line="240" w:lineRule="auto"/>
    </w:pPr>
    <w:rPr>
      <w:rFonts w:ascii="Juice ITC" w:hAnsi="Juice ITC" w:cs="Juice IT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D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2020-09-13T10:28:00Z</cp:lastPrinted>
  <dcterms:created xsi:type="dcterms:W3CDTF">2020-09-13T09:46:00Z</dcterms:created>
  <dcterms:modified xsi:type="dcterms:W3CDTF">2020-09-13T10:30:00Z</dcterms:modified>
</cp:coreProperties>
</file>